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209" w:tblpY="1"/>
        <w:tblOverlap w:val="never"/>
        <w:tblW w:w="10213" w:type="dxa"/>
        <w:tblLook w:val="01E0" w:firstRow="1" w:lastRow="1" w:firstColumn="1" w:lastColumn="1" w:noHBand="0" w:noVBand="0"/>
      </w:tblPr>
      <w:tblGrid>
        <w:gridCol w:w="5353"/>
        <w:gridCol w:w="4860"/>
      </w:tblGrid>
      <w:tr w:rsidR="00003358" w:rsidRPr="00825161" w14:paraId="660C0407" w14:textId="77777777" w:rsidTr="00FB5041">
        <w:trPr>
          <w:trHeight w:val="520"/>
        </w:trPr>
        <w:tc>
          <w:tcPr>
            <w:tcW w:w="5353" w:type="dxa"/>
            <w:hideMark/>
          </w:tcPr>
          <w:p w14:paraId="23CA73A5" w14:textId="77777777" w:rsidR="00003358" w:rsidRPr="00825161" w:rsidRDefault="003D22C2" w:rsidP="00003358">
            <w:pPr>
              <w:jc w:val="center"/>
            </w:pPr>
            <w:r>
              <w:t xml:space="preserve"> </w:t>
            </w:r>
            <w:r w:rsidR="00003358" w:rsidRPr="00825161">
              <w:rPr>
                <w:noProof/>
                <w:lang w:eastAsia="ru-RU"/>
              </w:rPr>
              <w:drawing>
                <wp:inline distT="0" distB="0" distL="0" distR="0" wp14:anchorId="10CA7C89" wp14:editId="4318423A">
                  <wp:extent cx="1629173" cy="396000"/>
                  <wp:effectExtent l="19050" t="0" r="9127" b="0"/>
                  <wp:docPr id="2" name="Рисунок 0" descr="logo СРП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СРП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7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28C343C7" w14:textId="77777777" w:rsidR="00003358" w:rsidRPr="00FB5041" w:rsidRDefault="00003358" w:rsidP="00003358">
            <w:pPr>
              <w:jc w:val="right"/>
              <w:rPr>
                <w:b/>
                <w:noProof/>
              </w:rPr>
            </w:pPr>
            <w:r w:rsidRPr="00FB5041">
              <w:rPr>
                <w:b/>
                <w:noProof/>
              </w:rPr>
              <w:t>Руководителям предприятий</w:t>
            </w:r>
          </w:p>
        </w:tc>
      </w:tr>
      <w:tr w:rsidR="00003358" w:rsidRPr="00825161" w14:paraId="3DFA58A6" w14:textId="77777777" w:rsidTr="00FB5041">
        <w:trPr>
          <w:trHeight w:val="2635"/>
        </w:trPr>
        <w:tc>
          <w:tcPr>
            <w:tcW w:w="5353" w:type="dxa"/>
          </w:tcPr>
          <w:p w14:paraId="76037F78" w14:textId="77777777" w:rsidR="00003358" w:rsidRPr="00825161" w:rsidRDefault="00003358" w:rsidP="00003358">
            <w:pPr>
              <w:rPr>
                <w:b/>
                <w:sz w:val="6"/>
                <w:szCs w:val="6"/>
              </w:rPr>
            </w:pPr>
          </w:p>
          <w:p w14:paraId="7F3E1341" w14:textId="77777777" w:rsidR="00003358" w:rsidRPr="00003358" w:rsidRDefault="00003358" w:rsidP="00003358">
            <w:pPr>
              <w:jc w:val="center"/>
            </w:pPr>
            <w:r w:rsidRPr="00003358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0B759DC7" w14:textId="77777777" w:rsidR="00003358" w:rsidRPr="00003358" w:rsidRDefault="00003358" w:rsidP="00003358">
            <w:pPr>
              <w:jc w:val="center"/>
            </w:pPr>
            <w:r w:rsidRPr="00003358">
              <w:rPr>
                <w:sz w:val="22"/>
                <w:szCs w:val="22"/>
              </w:rPr>
              <w:t>«СибРегионПромсервис»</w:t>
            </w:r>
          </w:p>
          <w:p w14:paraId="3A3283D4" w14:textId="77777777" w:rsidR="00003358" w:rsidRPr="00825161" w:rsidRDefault="00003358" w:rsidP="00003358">
            <w:pPr>
              <w:jc w:val="center"/>
            </w:pPr>
            <w:r w:rsidRPr="00003358">
              <w:rPr>
                <w:sz w:val="22"/>
                <w:szCs w:val="22"/>
              </w:rPr>
              <w:t>(ООО «СибРегионПромсервис»)</w:t>
            </w:r>
          </w:p>
          <w:p w14:paraId="3EF8401F" w14:textId="77777777" w:rsidR="00003358" w:rsidRPr="00003358" w:rsidRDefault="00003358" w:rsidP="00FB5041">
            <w:pPr>
              <w:ind w:firstLine="142"/>
              <w:jc w:val="center"/>
              <w:rPr>
                <w:sz w:val="18"/>
                <w:szCs w:val="18"/>
              </w:rPr>
            </w:pPr>
            <w:r w:rsidRPr="00003358">
              <w:rPr>
                <w:sz w:val="18"/>
                <w:szCs w:val="18"/>
              </w:rPr>
              <w:t>636000, Томская обл., г. Северск, ул. Автодорога 14/19, стр.73</w:t>
            </w:r>
          </w:p>
          <w:p w14:paraId="54C0B283" w14:textId="77777777" w:rsidR="00003358" w:rsidRPr="00003358" w:rsidRDefault="00003358" w:rsidP="00003358">
            <w:pPr>
              <w:jc w:val="center"/>
              <w:rPr>
                <w:sz w:val="18"/>
                <w:szCs w:val="18"/>
              </w:rPr>
            </w:pPr>
            <w:r w:rsidRPr="00003358">
              <w:rPr>
                <w:sz w:val="18"/>
                <w:szCs w:val="18"/>
              </w:rPr>
              <w:t xml:space="preserve">636000, Томская обл., г. Северск,  ОПС СЕВЕРСК, а/я 422 </w:t>
            </w:r>
          </w:p>
          <w:p w14:paraId="7F8D2FD7" w14:textId="77777777" w:rsidR="00003358" w:rsidRPr="00003358" w:rsidRDefault="00003358" w:rsidP="00003358">
            <w:pPr>
              <w:jc w:val="center"/>
              <w:rPr>
                <w:sz w:val="18"/>
                <w:szCs w:val="18"/>
              </w:rPr>
            </w:pPr>
            <w:r w:rsidRPr="00003358">
              <w:rPr>
                <w:sz w:val="18"/>
                <w:szCs w:val="18"/>
              </w:rPr>
              <w:t>Тел.: 8(3823) 539-000, факс: 8(3823) 530-621</w:t>
            </w:r>
          </w:p>
          <w:p w14:paraId="66714CA8" w14:textId="77777777" w:rsidR="00003358" w:rsidRPr="00003358" w:rsidRDefault="00003358" w:rsidP="00003358">
            <w:pPr>
              <w:jc w:val="center"/>
              <w:rPr>
                <w:sz w:val="18"/>
                <w:szCs w:val="18"/>
              </w:rPr>
            </w:pPr>
            <w:r w:rsidRPr="00003358">
              <w:rPr>
                <w:sz w:val="18"/>
                <w:szCs w:val="18"/>
                <w:lang w:val="en-US"/>
              </w:rPr>
              <w:t>E</w:t>
            </w:r>
            <w:r w:rsidRPr="00003358">
              <w:rPr>
                <w:sz w:val="18"/>
                <w:szCs w:val="18"/>
              </w:rPr>
              <w:t>-</w:t>
            </w:r>
            <w:r w:rsidRPr="00003358">
              <w:rPr>
                <w:sz w:val="18"/>
                <w:szCs w:val="18"/>
                <w:lang w:val="en-US"/>
              </w:rPr>
              <w:t>mail</w:t>
            </w:r>
            <w:r w:rsidRPr="00003358">
              <w:rPr>
                <w:sz w:val="18"/>
                <w:szCs w:val="18"/>
              </w:rPr>
              <w:t xml:space="preserve">: </w:t>
            </w:r>
            <w:hyperlink r:id="rId7" w:history="1">
              <w:r w:rsidRPr="00003358">
                <w:rPr>
                  <w:color w:val="0000FF"/>
                  <w:sz w:val="18"/>
                  <w:szCs w:val="18"/>
                  <w:u w:val="single"/>
                  <w:lang w:val="en-US"/>
                </w:rPr>
                <w:t>SibRegionProm</w:t>
              </w:r>
              <w:r w:rsidRPr="00003358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003358">
                <w:rPr>
                  <w:color w:val="0000FF"/>
                  <w:sz w:val="18"/>
                  <w:szCs w:val="18"/>
                  <w:u w:val="single"/>
                  <w:lang w:val="en-US"/>
                </w:rPr>
                <w:t>atomsib</w:t>
              </w:r>
              <w:r w:rsidRPr="00003358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003358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003358">
              <w:rPr>
                <w:sz w:val="18"/>
                <w:szCs w:val="18"/>
              </w:rPr>
              <w:t xml:space="preserve"> </w:t>
            </w:r>
          </w:p>
          <w:p w14:paraId="2396A51F" w14:textId="77777777" w:rsidR="00003358" w:rsidRPr="00003358" w:rsidRDefault="00003358" w:rsidP="00003358">
            <w:pPr>
              <w:jc w:val="center"/>
              <w:rPr>
                <w:sz w:val="18"/>
                <w:szCs w:val="18"/>
              </w:rPr>
            </w:pPr>
            <w:r w:rsidRPr="00003358">
              <w:rPr>
                <w:sz w:val="18"/>
                <w:szCs w:val="18"/>
              </w:rPr>
              <w:t>ОКПО 90301343, ОГРН 1117024000510</w:t>
            </w:r>
          </w:p>
          <w:p w14:paraId="654952CD" w14:textId="77777777" w:rsidR="00003358" w:rsidRPr="00825161" w:rsidRDefault="00003358" w:rsidP="00003358">
            <w:pPr>
              <w:jc w:val="center"/>
              <w:rPr>
                <w:sz w:val="18"/>
                <w:szCs w:val="18"/>
              </w:rPr>
            </w:pPr>
            <w:r w:rsidRPr="00003358">
              <w:rPr>
                <w:sz w:val="18"/>
                <w:szCs w:val="18"/>
              </w:rPr>
              <w:t xml:space="preserve">ИНН/КПП   7024034570/702401001                  </w:t>
            </w:r>
            <w:r w:rsidRPr="00825161"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14:paraId="48FA79AF" w14:textId="16C84148" w:rsidR="00003358" w:rsidRPr="00825161" w:rsidRDefault="00003358" w:rsidP="00003358">
            <w:pPr>
              <w:jc w:val="center"/>
            </w:pPr>
            <w:r>
              <w:rPr>
                <w:u w:val="single"/>
              </w:rPr>
              <w:t xml:space="preserve">  </w:t>
            </w:r>
            <w:r w:rsidR="00CB364C">
              <w:rPr>
                <w:i/>
                <w:u w:val="single"/>
              </w:rPr>
              <w:t xml:space="preserve"> </w:t>
            </w:r>
            <w:r w:rsidR="004A6B0C">
              <w:rPr>
                <w:i/>
                <w:u w:val="single"/>
              </w:rPr>
              <w:t>2</w:t>
            </w:r>
            <w:r w:rsidR="00B250D8">
              <w:rPr>
                <w:i/>
                <w:u w:val="single"/>
              </w:rPr>
              <w:t>7</w:t>
            </w:r>
            <w:r w:rsidR="00881957">
              <w:rPr>
                <w:i/>
                <w:u w:val="single"/>
              </w:rPr>
              <w:t>.0</w:t>
            </w:r>
            <w:r w:rsidR="002B7F85">
              <w:rPr>
                <w:i/>
                <w:u w:val="single"/>
              </w:rPr>
              <w:t>9</w:t>
            </w:r>
            <w:r w:rsidR="00512D8F">
              <w:rPr>
                <w:i/>
                <w:u w:val="single"/>
              </w:rPr>
              <w:t>.2019</w:t>
            </w:r>
            <w:r w:rsidR="00CB364C">
              <w:rPr>
                <w:i/>
                <w:u w:val="single"/>
              </w:rPr>
              <w:t xml:space="preserve"> </w:t>
            </w:r>
            <w:r w:rsidRPr="00825161">
              <w:rPr>
                <w:u w:val="single"/>
              </w:rPr>
              <w:t xml:space="preserve">  </w:t>
            </w:r>
            <w:r w:rsidRPr="00825161">
              <w:t xml:space="preserve"> № </w:t>
            </w:r>
            <w:r w:rsidRPr="00825161">
              <w:rPr>
                <w:u w:val="single"/>
              </w:rPr>
              <w:t xml:space="preserve">  </w:t>
            </w:r>
            <w:r w:rsidR="00CB364C">
              <w:rPr>
                <w:i/>
                <w:u w:val="single"/>
              </w:rPr>
              <w:t xml:space="preserve"> </w:t>
            </w:r>
            <w:r w:rsidR="00B250D8">
              <w:rPr>
                <w:i/>
                <w:u w:val="single"/>
              </w:rPr>
              <w:t>5046</w:t>
            </w:r>
            <w:r w:rsidR="00CB364C">
              <w:rPr>
                <w:i/>
                <w:u w:val="single"/>
              </w:rPr>
              <w:t xml:space="preserve"> </w:t>
            </w:r>
            <w:proofErr w:type="gramStart"/>
            <w:r w:rsidRPr="00825161">
              <w:rPr>
                <w:u w:val="single"/>
              </w:rPr>
              <w:t xml:space="preserve">  </w:t>
            </w:r>
            <w:r w:rsidRPr="00825161">
              <w:rPr>
                <w:color w:val="FFFFFF"/>
                <w:u w:val="single"/>
              </w:rPr>
              <w:t>.</w:t>
            </w:r>
            <w:proofErr w:type="gramEnd"/>
          </w:p>
          <w:p w14:paraId="4C1B080A" w14:textId="77777777" w:rsidR="00003358" w:rsidRPr="00825161" w:rsidRDefault="00003358" w:rsidP="00003358">
            <w:pPr>
              <w:ind w:right="73"/>
              <w:jc w:val="center"/>
              <w:rPr>
                <w:sz w:val="20"/>
                <w:szCs w:val="20"/>
              </w:rPr>
            </w:pPr>
            <w:r w:rsidRPr="00825161">
              <w:rPr>
                <w:sz w:val="20"/>
                <w:szCs w:val="20"/>
              </w:rPr>
              <w:t>Запрос ценовых предложений</w:t>
            </w:r>
          </w:p>
        </w:tc>
        <w:tc>
          <w:tcPr>
            <w:tcW w:w="4860" w:type="dxa"/>
          </w:tcPr>
          <w:p w14:paraId="44103CD4" w14:textId="77777777" w:rsidR="00003358" w:rsidRPr="00C86869" w:rsidRDefault="00003358" w:rsidP="00003358">
            <w:pPr>
              <w:rPr>
                <w:b/>
                <w:sz w:val="23"/>
                <w:szCs w:val="23"/>
              </w:rPr>
            </w:pPr>
          </w:p>
        </w:tc>
      </w:tr>
    </w:tbl>
    <w:p w14:paraId="4827A4A8" w14:textId="77777777" w:rsidR="007A6868" w:rsidRPr="00BE0D28" w:rsidRDefault="00760643" w:rsidP="00003358">
      <w:pPr>
        <w:spacing w:before="40"/>
        <w:rPr>
          <w:sz w:val="10"/>
          <w:szCs w:val="10"/>
        </w:rPr>
      </w:pPr>
      <w:r>
        <w:rPr>
          <w:sz w:val="20"/>
          <w:szCs w:val="20"/>
        </w:rPr>
        <w:t xml:space="preserve">   </w:t>
      </w:r>
    </w:p>
    <w:p w14:paraId="33E49E65" w14:textId="77777777" w:rsidR="00AA7D5C" w:rsidRPr="00FB5041" w:rsidRDefault="00AA7D5C" w:rsidP="007A6868">
      <w:pPr>
        <w:jc w:val="center"/>
      </w:pPr>
      <w:r w:rsidRPr="00FB5041">
        <w:t>Уважаемы</w:t>
      </w:r>
      <w:r w:rsidR="00786569" w:rsidRPr="00FB5041">
        <w:t>е господа</w:t>
      </w:r>
      <w:r w:rsidRPr="00FB5041">
        <w:t>!</w:t>
      </w:r>
    </w:p>
    <w:p w14:paraId="649D489A" w14:textId="77777777" w:rsidR="007A6868" w:rsidRPr="00BE0D28" w:rsidRDefault="007A6868" w:rsidP="007A6868">
      <w:pPr>
        <w:jc w:val="center"/>
        <w:rPr>
          <w:sz w:val="18"/>
          <w:szCs w:val="18"/>
        </w:rPr>
      </w:pPr>
    </w:p>
    <w:p w14:paraId="00F739D4" w14:textId="1B7D1491" w:rsidR="00786569" w:rsidRPr="00FB5041" w:rsidRDefault="004A6B0C" w:rsidP="007935E6">
      <w:pPr>
        <w:tabs>
          <w:tab w:val="left" w:pos="851"/>
        </w:tabs>
        <w:spacing w:line="235" w:lineRule="auto"/>
        <w:ind w:firstLine="567"/>
        <w:jc w:val="both"/>
      </w:pPr>
      <w:r>
        <w:t>П</w:t>
      </w:r>
      <w:r w:rsidR="00786569" w:rsidRPr="00FB5041">
        <w:t>ро</w:t>
      </w:r>
      <w:r w:rsidR="000039FE" w:rsidRPr="00FB5041">
        <w:t>сим</w:t>
      </w:r>
      <w:r w:rsidR="00786569" w:rsidRPr="00FB5041">
        <w:t xml:space="preserve"> </w:t>
      </w:r>
      <w:r w:rsidR="00BE0D28">
        <w:t xml:space="preserve">выставить коммерческое предложение на </w:t>
      </w:r>
      <w:r w:rsidR="00DB239D" w:rsidRPr="00FB5041">
        <w:t>поставк</w:t>
      </w:r>
      <w:r w:rsidR="00BE0D28">
        <w:t>у</w:t>
      </w:r>
      <w:r w:rsidR="00DB239D" w:rsidRPr="00FB5041">
        <w:t xml:space="preserve"> </w:t>
      </w:r>
      <w:r w:rsidR="00146C3C" w:rsidRPr="00FB5041">
        <w:t xml:space="preserve">электродов </w:t>
      </w:r>
      <w:r w:rsidR="00786569" w:rsidRPr="00FB5041">
        <w:t>в</w:t>
      </w:r>
      <w:r w:rsidR="00EB3B75" w:rsidRPr="00FB5041">
        <w:t xml:space="preserve"> </w:t>
      </w:r>
      <w:r w:rsidR="00786569" w:rsidRPr="00FB5041">
        <w:t>соответствии с</w:t>
      </w:r>
      <w:r w:rsidR="00760643" w:rsidRPr="00FB5041">
        <w:t xml:space="preserve">о </w:t>
      </w:r>
      <w:r w:rsidR="00DB239D" w:rsidRPr="00FB5041">
        <w:t>с</w:t>
      </w:r>
      <w:r w:rsidR="00760643" w:rsidRPr="00FB5041">
        <w:t>пецификацией (приложение №1)</w:t>
      </w:r>
      <w:r w:rsidR="00BE0D28">
        <w:t>,</w:t>
      </w:r>
      <w:r w:rsidR="00881957" w:rsidRPr="00FB5041">
        <w:t xml:space="preserve"> </w:t>
      </w:r>
      <w:r w:rsidR="00786569" w:rsidRPr="00FB5041">
        <w:t>на адрес</w:t>
      </w:r>
      <w:r w:rsidR="00CC7156" w:rsidRPr="00FB5041">
        <w:t xml:space="preserve"> электронной почты</w:t>
      </w:r>
      <w:r w:rsidR="00786569" w:rsidRPr="00FB5041">
        <w:t xml:space="preserve">: </w:t>
      </w:r>
      <w:hyperlink r:id="rId8" w:history="1">
        <w:r w:rsidR="00786569" w:rsidRPr="00FB5041">
          <w:rPr>
            <w:rStyle w:val="a6"/>
            <w:lang w:val="en-US"/>
          </w:rPr>
          <w:t>rastorgueva</w:t>
        </w:r>
        <w:r w:rsidR="00786569" w:rsidRPr="00FB5041">
          <w:rPr>
            <w:rStyle w:val="a6"/>
          </w:rPr>
          <w:t>@</w:t>
        </w:r>
        <w:r w:rsidR="00786569" w:rsidRPr="00FB5041">
          <w:rPr>
            <w:rStyle w:val="a6"/>
            <w:lang w:val="en-US"/>
          </w:rPr>
          <w:t>sibregionprom</w:t>
        </w:r>
        <w:r w:rsidR="00786569" w:rsidRPr="00FB5041">
          <w:rPr>
            <w:rStyle w:val="a6"/>
          </w:rPr>
          <w:t>.</w:t>
        </w:r>
        <w:r w:rsidR="00786569" w:rsidRPr="00FB5041">
          <w:rPr>
            <w:rStyle w:val="a6"/>
            <w:lang w:val="en-US"/>
          </w:rPr>
          <w:t>ru</w:t>
        </w:r>
      </w:hyperlink>
      <w:r w:rsidR="00881957" w:rsidRPr="00FB5041">
        <w:t xml:space="preserve"> </w:t>
      </w:r>
      <w:r>
        <w:t>сегодня</w:t>
      </w:r>
      <w:r w:rsidR="00786569" w:rsidRPr="00FB5041">
        <w:t>.</w:t>
      </w:r>
    </w:p>
    <w:p w14:paraId="2772337D" w14:textId="77777777" w:rsidR="00786569" w:rsidRPr="00FB5041" w:rsidRDefault="00786569" w:rsidP="007935E6">
      <w:pPr>
        <w:tabs>
          <w:tab w:val="left" w:pos="851"/>
        </w:tabs>
        <w:spacing w:before="120" w:line="235" w:lineRule="auto"/>
        <w:ind w:firstLine="567"/>
        <w:jc w:val="both"/>
        <w:rPr>
          <w:b/>
        </w:rPr>
      </w:pPr>
      <w:r w:rsidRPr="00FB5041">
        <w:rPr>
          <w:b/>
        </w:rPr>
        <w:t>Условия поставки и оплаты ООО</w:t>
      </w:r>
      <w:r w:rsidR="00F015FB" w:rsidRPr="00FB5041">
        <w:rPr>
          <w:b/>
        </w:rPr>
        <w:t xml:space="preserve"> «СибРегионПромсервис»</w:t>
      </w:r>
      <w:r w:rsidRPr="00FB5041">
        <w:rPr>
          <w:b/>
        </w:rPr>
        <w:t>:</w:t>
      </w:r>
    </w:p>
    <w:p w14:paraId="632E0219" w14:textId="77777777" w:rsidR="000E0161" w:rsidRPr="00FB5041" w:rsidRDefault="000E0161" w:rsidP="007935E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35" w:lineRule="auto"/>
        <w:ind w:left="0" w:firstLine="567"/>
        <w:jc w:val="both"/>
      </w:pPr>
      <w:r w:rsidRPr="00FB5041">
        <w:t xml:space="preserve">Цена </w:t>
      </w:r>
      <w:r w:rsidR="00B12429" w:rsidRPr="00FB5041">
        <w:t xml:space="preserve">коммерческого предложения </w:t>
      </w:r>
      <w:r w:rsidRPr="00FB5041">
        <w:t xml:space="preserve">должна </w:t>
      </w:r>
      <w:r w:rsidR="00D84C8F" w:rsidRPr="00FB5041">
        <w:t>включать</w:t>
      </w:r>
      <w:r w:rsidRPr="00FB5041">
        <w:t xml:space="preserve"> стоимость самого товара</w:t>
      </w:r>
      <w:r w:rsidR="005F5360" w:rsidRPr="00FB5041">
        <w:t xml:space="preserve"> </w:t>
      </w:r>
      <w:r w:rsidRPr="00FB5041">
        <w:t>с</w:t>
      </w:r>
      <w:r w:rsidR="00D84C8F" w:rsidRPr="00FB5041">
        <w:t> </w:t>
      </w:r>
      <w:r w:rsidRPr="00FB5041">
        <w:t xml:space="preserve">учетом НДС, </w:t>
      </w:r>
      <w:r w:rsidR="00195029" w:rsidRPr="00FB5041">
        <w:t xml:space="preserve">транспортные расходы, </w:t>
      </w:r>
      <w:r w:rsidRPr="00FB5041">
        <w:t>стоимость тары, страхование груза, таможенны</w:t>
      </w:r>
      <w:r w:rsidR="00554A98" w:rsidRPr="00FB5041">
        <w:t>е</w:t>
      </w:r>
      <w:r w:rsidRPr="00FB5041">
        <w:t xml:space="preserve"> пошлин</w:t>
      </w:r>
      <w:r w:rsidR="00554A98" w:rsidRPr="00FB5041">
        <w:t>ы</w:t>
      </w:r>
      <w:r w:rsidRPr="00FB5041">
        <w:t>, сборы и другие расходы.</w:t>
      </w:r>
    </w:p>
    <w:p w14:paraId="77136D8E" w14:textId="77777777" w:rsidR="00195029" w:rsidRPr="00FB5041" w:rsidRDefault="00195029" w:rsidP="007935E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35" w:lineRule="auto"/>
        <w:ind w:left="0" w:firstLine="567"/>
        <w:jc w:val="both"/>
      </w:pPr>
      <w:r w:rsidRPr="00FB5041">
        <w:t xml:space="preserve">Место поставки: </w:t>
      </w:r>
      <w:r w:rsidR="005F5360" w:rsidRPr="00FB5041">
        <w:t xml:space="preserve">предпочтительно </w:t>
      </w:r>
      <w:r w:rsidRPr="00FB5041">
        <w:t xml:space="preserve">склад ООО «СибРегионПромсервис» по адресу 636000, Томская обл., </w:t>
      </w:r>
      <w:proofErr w:type="spellStart"/>
      <w:r w:rsidRPr="00FB5041">
        <w:t>г.Северск</w:t>
      </w:r>
      <w:proofErr w:type="spellEnd"/>
      <w:r w:rsidRPr="00FB5041">
        <w:t xml:space="preserve">, ул. Автодорога 14/19, стр. 52а либо склад поставщика </w:t>
      </w:r>
      <w:r w:rsidR="005F5360" w:rsidRPr="00FB5041">
        <w:t xml:space="preserve">(терминал транспортной компании) </w:t>
      </w:r>
      <w:r w:rsidRPr="00FB5041">
        <w:t>в г.Томске.</w:t>
      </w:r>
    </w:p>
    <w:p w14:paraId="3F5EDB78" w14:textId="77777777" w:rsidR="00554A98" w:rsidRPr="00FB5041" w:rsidRDefault="00554A98" w:rsidP="007935E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35" w:lineRule="auto"/>
        <w:ind w:left="0" w:firstLine="567"/>
        <w:jc w:val="both"/>
      </w:pPr>
      <w:r w:rsidRPr="00FB5041">
        <w:t xml:space="preserve">Срок поставки: </w:t>
      </w:r>
      <w:r w:rsidR="00BE0D28">
        <w:t>не более 30</w:t>
      </w:r>
      <w:r w:rsidR="00881957" w:rsidRPr="00FB5041">
        <w:t xml:space="preserve"> </w:t>
      </w:r>
      <w:r w:rsidR="007A2C6B" w:rsidRPr="00FB5041">
        <w:t>дней с даты согласования спецификации на поставку.</w:t>
      </w:r>
    </w:p>
    <w:p w14:paraId="3516603D" w14:textId="77777777" w:rsidR="00BE5321" w:rsidRPr="00FB5041" w:rsidRDefault="00BE5321" w:rsidP="007935E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35" w:lineRule="auto"/>
        <w:ind w:left="0" w:firstLine="567"/>
        <w:jc w:val="both"/>
      </w:pPr>
      <w:r w:rsidRPr="00FB5041">
        <w:t>Оплата товара: 100% оплата по факту поставк</w:t>
      </w:r>
      <w:r w:rsidR="003A7051" w:rsidRPr="00FB5041">
        <w:t>и</w:t>
      </w:r>
      <w:r w:rsidRPr="00FB5041">
        <w:t xml:space="preserve"> в течение 30 дней с </w:t>
      </w:r>
      <w:r w:rsidR="003A7051" w:rsidRPr="00FB5041">
        <w:t xml:space="preserve">даты </w:t>
      </w:r>
      <w:r w:rsidRPr="00FB5041">
        <w:t>получения товара на склад Покупателя и предоставления оригиналов отгрузочных документов (счет-фактура, товарная накладна</w:t>
      </w:r>
      <w:r w:rsidR="00146C3C" w:rsidRPr="00FB5041">
        <w:t>я</w:t>
      </w:r>
      <w:r w:rsidR="00760643" w:rsidRPr="00FB5041">
        <w:t xml:space="preserve">) и </w:t>
      </w:r>
      <w:r w:rsidRPr="00FB5041">
        <w:t>сертификатов/паспортов качества</w:t>
      </w:r>
      <w:r w:rsidR="007935E6" w:rsidRPr="00FB5041">
        <w:t>.</w:t>
      </w:r>
      <w:r w:rsidR="0083253A" w:rsidRPr="00FB5041">
        <w:t xml:space="preserve"> Допускается предоплата с банковской гарантией.</w:t>
      </w:r>
    </w:p>
    <w:p w14:paraId="3676CF3D" w14:textId="77777777" w:rsidR="00C10E78" w:rsidRPr="00FB5041" w:rsidRDefault="00C10E78" w:rsidP="007935E6">
      <w:pPr>
        <w:tabs>
          <w:tab w:val="left" w:pos="851"/>
        </w:tabs>
        <w:spacing w:before="120" w:line="235" w:lineRule="auto"/>
        <w:ind w:firstLine="567"/>
        <w:jc w:val="both"/>
        <w:rPr>
          <w:b/>
        </w:rPr>
      </w:pPr>
      <w:r w:rsidRPr="00FB5041">
        <w:rPr>
          <w:b/>
        </w:rPr>
        <w:t>В коммерческом предложении просим указать:</w:t>
      </w:r>
    </w:p>
    <w:p w14:paraId="06F93127" w14:textId="77777777" w:rsidR="007935E6" w:rsidRPr="00FB5041" w:rsidRDefault="007935E6" w:rsidP="00DC3CC3">
      <w:pPr>
        <w:pStyle w:val="a5"/>
        <w:numPr>
          <w:ilvl w:val="0"/>
          <w:numId w:val="3"/>
        </w:numPr>
        <w:tabs>
          <w:tab w:val="left" w:pos="851"/>
        </w:tabs>
        <w:spacing w:line="235" w:lineRule="auto"/>
        <w:ind w:left="851" w:hanging="284"/>
        <w:jc w:val="both"/>
      </w:pPr>
      <w:r w:rsidRPr="00FB5041">
        <w:t>общую стоимость коммерческого предложения в рублях с учетом НДС</w:t>
      </w:r>
      <w:r w:rsidR="00DC3CC3" w:rsidRPr="00FB5041">
        <w:t xml:space="preserve"> и транспортных расходов</w:t>
      </w:r>
      <w:r w:rsidRPr="00FB5041">
        <w:t>,</w:t>
      </w:r>
    </w:p>
    <w:p w14:paraId="20DF5E6A" w14:textId="77777777" w:rsidR="007935E6" w:rsidRPr="00FB5041" w:rsidRDefault="007935E6" w:rsidP="007935E6">
      <w:pPr>
        <w:pStyle w:val="a5"/>
        <w:numPr>
          <w:ilvl w:val="0"/>
          <w:numId w:val="3"/>
        </w:numPr>
        <w:tabs>
          <w:tab w:val="left" w:pos="851"/>
        </w:tabs>
        <w:spacing w:line="235" w:lineRule="auto"/>
        <w:ind w:left="1134" w:hanging="567"/>
        <w:jc w:val="both"/>
      </w:pPr>
      <w:r w:rsidRPr="00FB5041">
        <w:t>расшифровку стоимости коммерческого предложения (таблицу стоимости ТКП),</w:t>
      </w:r>
    </w:p>
    <w:p w14:paraId="3435D9A8" w14:textId="77777777" w:rsidR="007935E6" w:rsidRPr="00FB5041" w:rsidRDefault="007935E6" w:rsidP="007935E6">
      <w:pPr>
        <w:pStyle w:val="a5"/>
        <w:numPr>
          <w:ilvl w:val="0"/>
          <w:numId w:val="3"/>
        </w:numPr>
        <w:tabs>
          <w:tab w:val="left" w:pos="851"/>
        </w:tabs>
        <w:spacing w:line="235" w:lineRule="auto"/>
        <w:ind w:left="1134" w:hanging="567"/>
        <w:jc w:val="both"/>
      </w:pPr>
      <w:r w:rsidRPr="00FB5041">
        <w:t>сроки, условия и место доставки товара,</w:t>
      </w:r>
    </w:p>
    <w:p w14:paraId="10EBD102" w14:textId="77777777" w:rsidR="007935E6" w:rsidRPr="00FB5041" w:rsidRDefault="007935E6" w:rsidP="007935E6">
      <w:pPr>
        <w:pStyle w:val="a5"/>
        <w:numPr>
          <w:ilvl w:val="0"/>
          <w:numId w:val="3"/>
        </w:numPr>
        <w:tabs>
          <w:tab w:val="left" w:pos="851"/>
        </w:tabs>
        <w:spacing w:line="235" w:lineRule="auto"/>
        <w:ind w:left="1134" w:hanging="567"/>
        <w:jc w:val="both"/>
      </w:pPr>
      <w:r w:rsidRPr="00FB5041">
        <w:t>условия оплаты товара,</w:t>
      </w:r>
    </w:p>
    <w:p w14:paraId="41BDFE70" w14:textId="77777777" w:rsidR="00FB5041" w:rsidRPr="00FB5041" w:rsidRDefault="007935E6" w:rsidP="007935E6">
      <w:pPr>
        <w:pStyle w:val="a5"/>
        <w:numPr>
          <w:ilvl w:val="0"/>
          <w:numId w:val="3"/>
        </w:numPr>
        <w:tabs>
          <w:tab w:val="left" w:pos="851"/>
        </w:tabs>
        <w:spacing w:line="235" w:lineRule="auto"/>
        <w:ind w:left="1134" w:hanging="567"/>
        <w:jc w:val="both"/>
      </w:pPr>
      <w:r w:rsidRPr="00FB5041">
        <w:t>срок действия коммерческого предложения (указывать обязательно)</w:t>
      </w:r>
      <w:r w:rsidR="00FB5041" w:rsidRPr="00FB5041">
        <w:t>,</w:t>
      </w:r>
    </w:p>
    <w:p w14:paraId="30D6D7D2" w14:textId="77777777" w:rsidR="00722DF3" w:rsidRPr="00FB5041" w:rsidRDefault="00FB5041" w:rsidP="007935E6">
      <w:pPr>
        <w:pStyle w:val="a5"/>
        <w:numPr>
          <w:ilvl w:val="0"/>
          <w:numId w:val="3"/>
        </w:numPr>
        <w:tabs>
          <w:tab w:val="left" w:pos="851"/>
        </w:tabs>
        <w:spacing w:line="235" w:lineRule="auto"/>
        <w:ind w:left="1134" w:hanging="567"/>
        <w:jc w:val="both"/>
      </w:pPr>
      <w:r w:rsidRPr="00FB5041">
        <w:t>выслать сканы сертификатов качества и свидетельств НАКС</w:t>
      </w:r>
      <w:r w:rsidR="00722DF3" w:rsidRPr="00FB5041">
        <w:t>.</w:t>
      </w:r>
    </w:p>
    <w:p w14:paraId="3D22518E" w14:textId="77777777" w:rsidR="00892276" w:rsidRPr="00FB5041" w:rsidRDefault="007935E6" w:rsidP="007935E6">
      <w:pPr>
        <w:tabs>
          <w:tab w:val="left" w:pos="851"/>
          <w:tab w:val="left" w:pos="993"/>
        </w:tabs>
        <w:spacing w:before="120" w:line="235" w:lineRule="auto"/>
        <w:ind w:firstLine="567"/>
        <w:jc w:val="both"/>
      </w:pPr>
      <w:r w:rsidRPr="00FB5041">
        <w:t>Проведение данной процедуры сбора информации не влечет за собой возникновения каких-либо обязательств со стороны ООО «СибРегионПромсервис», а также то, что в результате произведенного анализа источников информации выбирается поставщик, предложивший наименьшую стоимость.</w:t>
      </w:r>
    </w:p>
    <w:p w14:paraId="689F8C40" w14:textId="77777777" w:rsidR="000039FE" w:rsidRPr="00BE0D28" w:rsidRDefault="000039FE" w:rsidP="007A6868">
      <w:pPr>
        <w:jc w:val="both"/>
        <w:rPr>
          <w:sz w:val="16"/>
          <w:szCs w:val="16"/>
        </w:rPr>
      </w:pPr>
    </w:p>
    <w:p w14:paraId="4BD46105" w14:textId="77777777" w:rsidR="007A6868" w:rsidRPr="00FB5041" w:rsidRDefault="000039FE" w:rsidP="007A6868">
      <w:pPr>
        <w:jc w:val="both"/>
      </w:pPr>
      <w:r w:rsidRPr="00FB5041">
        <w:t>Приложени</w:t>
      </w:r>
      <w:r w:rsidR="007A6868" w:rsidRPr="00FB5041">
        <w:t>я</w:t>
      </w:r>
      <w:r w:rsidRPr="00FB5041">
        <w:t>:</w:t>
      </w:r>
    </w:p>
    <w:p w14:paraId="2D9ADAA1" w14:textId="77777777" w:rsidR="000039FE" w:rsidRPr="00FB5041" w:rsidRDefault="007A6868" w:rsidP="007A6868">
      <w:pPr>
        <w:pStyle w:val="a5"/>
        <w:numPr>
          <w:ilvl w:val="0"/>
          <w:numId w:val="4"/>
        </w:numPr>
        <w:tabs>
          <w:tab w:val="left" w:pos="284"/>
        </w:tabs>
        <w:ind w:hanging="720"/>
        <w:jc w:val="both"/>
      </w:pPr>
      <w:r w:rsidRPr="00FB5041">
        <w:t>Спецификация</w:t>
      </w:r>
      <w:r w:rsidR="00C8143F" w:rsidRPr="00FB5041">
        <w:t xml:space="preserve">, на </w:t>
      </w:r>
      <w:r w:rsidR="007935E6" w:rsidRPr="00FB5041">
        <w:t>1</w:t>
      </w:r>
      <w:r w:rsidR="00C8143F" w:rsidRPr="00FB5041">
        <w:t xml:space="preserve"> л.</w:t>
      </w:r>
      <w:r w:rsidRPr="00FB5041">
        <w:t>;</w:t>
      </w:r>
    </w:p>
    <w:p w14:paraId="28C215DA" w14:textId="77777777" w:rsidR="007A6868" w:rsidRPr="00FB5041" w:rsidRDefault="007A6868" w:rsidP="007A6868">
      <w:pPr>
        <w:pStyle w:val="a5"/>
        <w:numPr>
          <w:ilvl w:val="0"/>
          <w:numId w:val="4"/>
        </w:numPr>
        <w:tabs>
          <w:tab w:val="left" w:pos="284"/>
        </w:tabs>
        <w:ind w:hanging="720"/>
        <w:jc w:val="both"/>
      </w:pPr>
      <w:r w:rsidRPr="00FB5041">
        <w:t>Рекомендуемая форма коммерческого предложения</w:t>
      </w:r>
      <w:r w:rsidR="008E5909" w:rsidRPr="00FB5041">
        <w:t>, на 1 л</w:t>
      </w:r>
      <w:r w:rsidRPr="00FB5041">
        <w:t>.</w:t>
      </w:r>
    </w:p>
    <w:p w14:paraId="38CD0AFC" w14:textId="77777777" w:rsidR="00722DF3" w:rsidRPr="00FB5041" w:rsidRDefault="00722DF3" w:rsidP="007A6868">
      <w:pPr>
        <w:jc w:val="both"/>
      </w:pPr>
    </w:p>
    <w:p w14:paraId="2D2B47A1" w14:textId="77777777" w:rsidR="00146C3C" w:rsidRDefault="00146C3C" w:rsidP="007A6868">
      <w:pPr>
        <w:jc w:val="both"/>
        <w:rPr>
          <w:sz w:val="20"/>
          <w:szCs w:val="20"/>
        </w:rPr>
      </w:pPr>
    </w:p>
    <w:p w14:paraId="7067BC69" w14:textId="77777777" w:rsidR="004A6B0C" w:rsidRPr="00BE0D28" w:rsidRDefault="004A6B0C" w:rsidP="007A6868">
      <w:pPr>
        <w:jc w:val="both"/>
        <w:rPr>
          <w:sz w:val="20"/>
          <w:szCs w:val="20"/>
        </w:rPr>
      </w:pPr>
    </w:p>
    <w:p w14:paraId="56B3E894" w14:textId="77777777" w:rsidR="00722DF3" w:rsidRPr="00FB5041" w:rsidRDefault="00722DF3" w:rsidP="007935E6">
      <w:pPr>
        <w:tabs>
          <w:tab w:val="left" w:pos="7797"/>
        </w:tabs>
        <w:jc w:val="both"/>
      </w:pPr>
      <w:r w:rsidRPr="00FB5041">
        <w:t xml:space="preserve">Начальник </w:t>
      </w:r>
      <w:proofErr w:type="spellStart"/>
      <w:r w:rsidRPr="00FB5041">
        <w:t>ООПиОД</w:t>
      </w:r>
      <w:proofErr w:type="spellEnd"/>
      <w:r w:rsidRPr="00FB5041">
        <w:t xml:space="preserve"> </w:t>
      </w:r>
      <w:r w:rsidRPr="00FB5041">
        <w:tab/>
        <w:t xml:space="preserve">В.А. </w:t>
      </w:r>
      <w:proofErr w:type="spellStart"/>
      <w:r w:rsidRPr="00FB5041">
        <w:t>Сандрыкин</w:t>
      </w:r>
      <w:proofErr w:type="spellEnd"/>
    </w:p>
    <w:p w14:paraId="4EEE46EA" w14:textId="77777777" w:rsidR="005F5360" w:rsidRPr="00FB5041" w:rsidRDefault="005F5360" w:rsidP="007935E6">
      <w:pPr>
        <w:tabs>
          <w:tab w:val="left" w:pos="7797"/>
        </w:tabs>
        <w:jc w:val="both"/>
      </w:pPr>
    </w:p>
    <w:p w14:paraId="26234DFC" w14:textId="77777777" w:rsidR="00146C3C" w:rsidRDefault="00146C3C" w:rsidP="007935E6">
      <w:pPr>
        <w:tabs>
          <w:tab w:val="left" w:pos="7797"/>
        </w:tabs>
        <w:jc w:val="both"/>
      </w:pPr>
    </w:p>
    <w:p w14:paraId="33738142" w14:textId="77777777" w:rsidR="004A6B0C" w:rsidRPr="006504D2" w:rsidRDefault="004A6B0C" w:rsidP="007935E6">
      <w:pPr>
        <w:tabs>
          <w:tab w:val="left" w:pos="7797"/>
        </w:tabs>
        <w:jc w:val="both"/>
        <w:rPr>
          <w:sz w:val="10"/>
          <w:szCs w:val="10"/>
        </w:rPr>
      </w:pPr>
    </w:p>
    <w:p w14:paraId="71328A1B" w14:textId="666F5D28" w:rsidR="00C86869" w:rsidRPr="00C86869" w:rsidRDefault="00C86869" w:rsidP="00C86869">
      <w:pPr>
        <w:tabs>
          <w:tab w:val="left" w:pos="7797"/>
        </w:tabs>
        <w:rPr>
          <w:sz w:val="23"/>
          <w:szCs w:val="23"/>
        </w:rPr>
      </w:pPr>
      <w:r w:rsidRPr="00FB5041">
        <w:t>Директор</w:t>
      </w:r>
      <w:r w:rsidRPr="00FB5041">
        <w:tab/>
      </w:r>
      <w:r w:rsidR="00B250D8">
        <w:t>В.Н. Грибов</w:t>
      </w:r>
    </w:p>
    <w:p w14:paraId="3AE91270" w14:textId="77777777" w:rsidR="00C86869" w:rsidRPr="007A6868" w:rsidRDefault="00C86869" w:rsidP="007935E6">
      <w:pPr>
        <w:tabs>
          <w:tab w:val="left" w:pos="7797"/>
        </w:tabs>
        <w:jc w:val="both"/>
      </w:pPr>
    </w:p>
    <w:p w14:paraId="1A752A6E" w14:textId="77777777" w:rsidR="004A6B0C" w:rsidRDefault="004A6B0C">
      <w:pPr>
        <w:rPr>
          <w:noProof/>
          <w:sz w:val="18"/>
          <w:szCs w:val="18"/>
          <w:lang w:eastAsia="ru-RU"/>
        </w:rPr>
      </w:pPr>
    </w:p>
    <w:p w14:paraId="1BE98C57" w14:textId="77777777" w:rsidR="004A6B0C" w:rsidRDefault="004A6B0C">
      <w:pPr>
        <w:rPr>
          <w:noProof/>
          <w:sz w:val="18"/>
          <w:szCs w:val="18"/>
          <w:lang w:eastAsia="ru-RU"/>
        </w:rPr>
      </w:pPr>
    </w:p>
    <w:p w14:paraId="69B998EE" w14:textId="77777777" w:rsidR="005616EA" w:rsidRPr="007935E6" w:rsidRDefault="00722DF3">
      <w:pPr>
        <w:rPr>
          <w:noProof/>
          <w:sz w:val="20"/>
          <w:szCs w:val="20"/>
          <w:lang w:eastAsia="ru-RU"/>
        </w:rPr>
      </w:pPr>
      <w:r w:rsidRPr="007935E6">
        <w:rPr>
          <w:noProof/>
          <w:sz w:val="20"/>
          <w:szCs w:val="20"/>
          <w:lang w:eastAsia="ru-RU"/>
        </w:rPr>
        <w:t>Ж.Н. Расторгуева</w:t>
      </w:r>
    </w:p>
    <w:p w14:paraId="102CCC90" w14:textId="77777777" w:rsidR="007935E6" w:rsidRPr="00B13D29" w:rsidRDefault="005616EA" w:rsidP="00F015FB">
      <w:pPr>
        <w:rPr>
          <w:sz w:val="20"/>
          <w:szCs w:val="20"/>
        </w:rPr>
      </w:pPr>
      <w:r w:rsidRPr="007935E6">
        <w:rPr>
          <w:noProof/>
          <w:sz w:val="20"/>
          <w:szCs w:val="20"/>
          <w:lang w:eastAsia="ru-RU"/>
        </w:rPr>
        <w:t>(3823)</w:t>
      </w:r>
      <w:r w:rsidR="00722DF3" w:rsidRPr="007935E6">
        <w:rPr>
          <w:noProof/>
          <w:sz w:val="20"/>
          <w:szCs w:val="20"/>
          <w:lang w:eastAsia="ru-RU"/>
        </w:rPr>
        <w:t xml:space="preserve"> </w:t>
      </w:r>
      <w:r w:rsidRPr="007935E6">
        <w:rPr>
          <w:noProof/>
          <w:sz w:val="20"/>
          <w:szCs w:val="20"/>
          <w:lang w:eastAsia="ru-RU"/>
        </w:rPr>
        <w:t>539-000 (доб. 300</w:t>
      </w:r>
      <w:r w:rsidR="00722DF3" w:rsidRPr="007935E6">
        <w:rPr>
          <w:noProof/>
          <w:sz w:val="20"/>
          <w:szCs w:val="20"/>
          <w:lang w:eastAsia="ru-RU"/>
        </w:rPr>
        <w:t>5</w:t>
      </w:r>
      <w:r w:rsidR="00F015FB" w:rsidRPr="007935E6">
        <w:rPr>
          <w:noProof/>
          <w:sz w:val="20"/>
          <w:szCs w:val="20"/>
          <w:lang w:eastAsia="ru-RU"/>
        </w:rPr>
        <w:t>)</w:t>
      </w:r>
      <w:r w:rsidR="00F015FB" w:rsidRPr="007935E6">
        <w:rPr>
          <w:sz w:val="20"/>
          <w:szCs w:val="20"/>
        </w:rPr>
        <w:t xml:space="preserve"> </w:t>
      </w:r>
      <w:r w:rsidR="007935E6" w:rsidRPr="007935E6">
        <w:rPr>
          <w:sz w:val="20"/>
          <w:szCs w:val="20"/>
        </w:rPr>
        <w:br/>
      </w:r>
      <w:hyperlink r:id="rId9" w:history="1">
        <w:r w:rsidR="007935E6" w:rsidRPr="007935E6">
          <w:rPr>
            <w:rStyle w:val="a6"/>
            <w:sz w:val="20"/>
            <w:szCs w:val="20"/>
            <w:lang w:val="en-US"/>
          </w:rPr>
          <w:t>rastorgueva</w:t>
        </w:r>
        <w:r w:rsidR="007935E6" w:rsidRPr="00B13D29">
          <w:rPr>
            <w:rStyle w:val="a6"/>
            <w:sz w:val="20"/>
            <w:szCs w:val="20"/>
          </w:rPr>
          <w:t>@</w:t>
        </w:r>
        <w:r w:rsidR="007935E6" w:rsidRPr="007935E6">
          <w:rPr>
            <w:rStyle w:val="a6"/>
            <w:sz w:val="20"/>
            <w:szCs w:val="20"/>
            <w:lang w:val="en-US"/>
          </w:rPr>
          <w:t>sibregionprom</w:t>
        </w:r>
        <w:r w:rsidR="007935E6" w:rsidRPr="00B13D29">
          <w:rPr>
            <w:rStyle w:val="a6"/>
            <w:sz w:val="20"/>
            <w:szCs w:val="20"/>
          </w:rPr>
          <w:t>.</w:t>
        </w:r>
        <w:r w:rsidR="007935E6" w:rsidRPr="007935E6">
          <w:rPr>
            <w:rStyle w:val="a6"/>
            <w:sz w:val="20"/>
            <w:szCs w:val="20"/>
            <w:lang w:val="en-US"/>
          </w:rPr>
          <w:t>ru</w:t>
        </w:r>
      </w:hyperlink>
      <w:r w:rsidR="007935E6" w:rsidRPr="00B13D29">
        <w:rPr>
          <w:sz w:val="20"/>
          <w:szCs w:val="20"/>
        </w:rPr>
        <w:t xml:space="preserve"> </w:t>
      </w:r>
    </w:p>
    <w:p w14:paraId="21B06B95" w14:textId="77777777" w:rsidR="007935E6" w:rsidRPr="007935E6" w:rsidRDefault="007935E6" w:rsidP="007935E6">
      <w:pPr>
        <w:suppressAutoHyphens w:val="0"/>
        <w:jc w:val="right"/>
      </w:pPr>
      <w:r w:rsidRPr="00B13D29">
        <w:rPr>
          <w:sz w:val="20"/>
          <w:szCs w:val="20"/>
        </w:rPr>
        <w:br w:type="page"/>
      </w:r>
      <w:r w:rsidRPr="007935E6">
        <w:lastRenderedPageBreak/>
        <w:t>Приложение №1</w:t>
      </w:r>
    </w:p>
    <w:p w14:paraId="081C009C" w14:textId="77777777" w:rsidR="007935E6" w:rsidRPr="007935E6" w:rsidRDefault="007935E6" w:rsidP="007935E6">
      <w:pPr>
        <w:suppressAutoHyphens w:val="0"/>
        <w:jc w:val="right"/>
      </w:pPr>
    </w:p>
    <w:p w14:paraId="35500D1B" w14:textId="77777777" w:rsidR="007935E6" w:rsidRPr="00B50C65" w:rsidRDefault="003F08B2" w:rsidP="007935E6">
      <w:pPr>
        <w:jc w:val="center"/>
        <w:rPr>
          <w:b/>
        </w:rPr>
      </w:pPr>
      <w:r>
        <w:rPr>
          <w:b/>
        </w:rPr>
        <w:t>Спецификация</w:t>
      </w:r>
    </w:p>
    <w:p w14:paraId="5B1393A2" w14:textId="77777777" w:rsidR="007935E6" w:rsidRPr="008A1C33" w:rsidRDefault="007935E6" w:rsidP="007935E6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83"/>
        <w:gridCol w:w="1127"/>
        <w:gridCol w:w="1701"/>
      </w:tblGrid>
      <w:tr w:rsidR="00B250D8" w:rsidRPr="008A1C33" w14:paraId="7F23516F" w14:textId="6DE83197" w:rsidTr="00B35777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AFD" w14:textId="77777777" w:rsidR="00B250D8" w:rsidRPr="008A1C33" w:rsidRDefault="00B250D8" w:rsidP="002E0CE8">
            <w:pPr>
              <w:ind w:left="-113" w:right="-113"/>
              <w:jc w:val="center"/>
            </w:pPr>
            <w:r w:rsidRPr="008A1C33"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DD49" w14:textId="77777777" w:rsidR="00B250D8" w:rsidRPr="008A1C33" w:rsidRDefault="00B250D8" w:rsidP="002E0CE8">
            <w:pPr>
              <w:ind w:left="-57" w:right="-57"/>
              <w:jc w:val="center"/>
            </w:pPr>
            <w:r w:rsidRPr="008A1C33">
              <w:t>Наименование</w:t>
            </w:r>
            <w:r>
              <w:t xml:space="preserve"> и технические характеристики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70A" w14:textId="77777777" w:rsidR="00B250D8" w:rsidRPr="008A1C33" w:rsidRDefault="00B250D8" w:rsidP="002E0CE8">
            <w:pPr>
              <w:ind w:left="-57" w:right="-57"/>
              <w:jc w:val="center"/>
            </w:pPr>
            <w:r w:rsidRPr="008A1C33">
              <w:t>Единица измерения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2FB" w14:textId="77777777" w:rsidR="00B250D8" w:rsidRPr="008A1C33" w:rsidRDefault="00B250D8" w:rsidP="000B7E89">
            <w:pPr>
              <w:ind w:left="-57" w:right="-57"/>
              <w:jc w:val="center"/>
            </w:pPr>
            <w:r w:rsidRPr="008A1C33">
              <w:t>Кол</w:t>
            </w:r>
            <w:r>
              <w:t>-</w:t>
            </w:r>
            <w:r w:rsidRPr="008A1C33"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180" w14:textId="5FE7FAF7" w:rsidR="00B250D8" w:rsidRPr="00B250D8" w:rsidRDefault="00B250D8" w:rsidP="000B7E89">
            <w:pPr>
              <w:ind w:left="-57" w:right="-57"/>
              <w:jc w:val="center"/>
            </w:pPr>
            <w:r>
              <w:t>Подраз</w:t>
            </w:r>
            <w:bookmarkStart w:id="0" w:name="_GoBack"/>
            <w:bookmarkEnd w:id="0"/>
            <w:r>
              <w:t>деление</w:t>
            </w:r>
          </w:p>
        </w:tc>
      </w:tr>
      <w:tr w:rsidR="0021189E" w:rsidRPr="008A1C33" w14:paraId="38970427" w14:textId="77777777" w:rsidTr="006E389E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879" w14:textId="32356C16" w:rsidR="0021189E" w:rsidRPr="008A1C33" w:rsidRDefault="0021189E" w:rsidP="0021189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D171" w14:textId="28A79B8C" w:rsidR="0021189E" w:rsidRPr="008A1C33" w:rsidRDefault="0021189E" w:rsidP="0021189E">
            <w:pPr>
              <w:ind w:left="-113" w:right="-113" w:firstLine="113"/>
            </w:pPr>
            <w:r>
              <w:t xml:space="preserve">Электроды УОНИИ 13/55 Ø2 мм </w:t>
            </w:r>
            <w:r w:rsidRPr="0021189E">
              <w:t>ESAB</w:t>
            </w:r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1B0" w14:textId="09BD4093" w:rsidR="0021189E" w:rsidRPr="008A1C33" w:rsidRDefault="0021189E" w:rsidP="0021189E">
            <w:pPr>
              <w:ind w:left="-113" w:right="-113"/>
              <w:jc w:val="center"/>
            </w:pPr>
            <w:r>
              <w:t>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D86" w14:textId="4628A748" w:rsidR="0021189E" w:rsidRPr="008A1C33" w:rsidRDefault="0021189E" w:rsidP="0021189E">
            <w:pPr>
              <w:ind w:left="-113" w:right="-113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666" w14:textId="3AA72DC6" w:rsidR="0021189E" w:rsidRDefault="0021189E" w:rsidP="0021189E">
            <w:pPr>
              <w:ind w:left="-113" w:right="-113"/>
              <w:jc w:val="center"/>
            </w:pPr>
            <w:r>
              <w:t>СЗ</w:t>
            </w:r>
          </w:p>
        </w:tc>
      </w:tr>
      <w:tr w:rsidR="0021189E" w:rsidRPr="008A1C33" w14:paraId="3FD802B5" w14:textId="07E64140" w:rsidTr="00B250D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FC1" w14:textId="4680626E" w:rsidR="0021189E" w:rsidRDefault="0021189E" w:rsidP="0021189E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5A0" w14:textId="73BCCB7D" w:rsidR="0021189E" w:rsidRPr="00B250D8" w:rsidRDefault="0021189E" w:rsidP="0021189E">
            <w:r>
              <w:t xml:space="preserve">Электроды УОНИИ 13/55 Ø3 мм </w:t>
            </w:r>
            <w:r>
              <w:rPr>
                <w:lang w:val="en-US"/>
              </w:rPr>
              <w:t>ESAB</w:t>
            </w:r>
            <w: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36D" w14:textId="77777777" w:rsidR="0021189E" w:rsidRDefault="0021189E" w:rsidP="0021189E">
            <w:pPr>
              <w:jc w:val="center"/>
            </w:pPr>
            <w:r>
              <w:t>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F072" w14:textId="201BCFF6" w:rsidR="0021189E" w:rsidRPr="00B250D8" w:rsidRDefault="0021189E" w:rsidP="00211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F092" w14:textId="7C02397B" w:rsidR="0021189E" w:rsidRPr="00B250D8" w:rsidRDefault="0021189E" w:rsidP="0021189E">
            <w:pPr>
              <w:jc w:val="center"/>
            </w:pPr>
            <w:r>
              <w:t>СЗ</w:t>
            </w:r>
          </w:p>
        </w:tc>
      </w:tr>
      <w:tr w:rsidR="0021189E" w:rsidRPr="008A1C33" w14:paraId="6BB5A893" w14:textId="77777777" w:rsidTr="00B250D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28C" w14:textId="464CF904" w:rsidR="0021189E" w:rsidRDefault="0021189E" w:rsidP="0021189E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63D" w14:textId="7F395B93" w:rsidR="0021189E" w:rsidRDefault="0021189E" w:rsidP="0021189E">
            <w:r>
              <w:t xml:space="preserve">Электроды МР-3 Ø4 </w:t>
            </w:r>
            <w:r>
              <w:rPr>
                <w:lang w:val="en-US"/>
              </w:rPr>
              <w:t>ESAB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08A" w14:textId="563C4373" w:rsidR="0021189E" w:rsidRDefault="0021189E" w:rsidP="0021189E">
            <w:pPr>
              <w:jc w:val="center"/>
            </w:pPr>
            <w:r>
              <w:t>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176" w14:textId="1C34185B" w:rsidR="0021189E" w:rsidRPr="00B250D8" w:rsidRDefault="0021189E" w:rsidP="0021189E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F9A" w14:textId="634B5EF1" w:rsidR="0021189E" w:rsidRDefault="0021189E" w:rsidP="0021189E">
            <w:pPr>
              <w:jc w:val="center"/>
            </w:pPr>
            <w:r>
              <w:t>СЗ</w:t>
            </w:r>
          </w:p>
        </w:tc>
      </w:tr>
      <w:tr w:rsidR="0021189E" w:rsidRPr="008A1C33" w14:paraId="03B622EC" w14:textId="77777777" w:rsidTr="00B250D8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FF5" w14:textId="11F9ED3E" w:rsidR="0021189E" w:rsidRDefault="0021189E" w:rsidP="0021189E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87C" w14:textId="4D4F90E9" w:rsidR="0021189E" w:rsidRDefault="0021189E" w:rsidP="0021189E">
            <w:r>
              <w:t xml:space="preserve">Электроды ОК 46.00 Ø3 </w:t>
            </w:r>
            <w:r>
              <w:rPr>
                <w:lang w:val="en-US"/>
              </w:rPr>
              <w:t>ESAB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9F20" w14:textId="305D92C8" w:rsidR="0021189E" w:rsidRDefault="0021189E" w:rsidP="0021189E">
            <w:pPr>
              <w:jc w:val="center"/>
            </w:pPr>
            <w:r>
              <w:t>кг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EB1" w14:textId="4F6119B9" w:rsidR="0021189E" w:rsidRDefault="0021189E" w:rsidP="0021189E">
            <w:pPr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B64" w14:textId="3D71DC8E" w:rsidR="0021189E" w:rsidRDefault="0021189E" w:rsidP="0021189E">
            <w:pPr>
              <w:jc w:val="center"/>
            </w:pPr>
            <w:r>
              <w:t>РХЗ</w:t>
            </w:r>
          </w:p>
        </w:tc>
      </w:tr>
    </w:tbl>
    <w:p w14:paraId="5CECA38F" w14:textId="77777777" w:rsidR="007935E6" w:rsidRDefault="007935E6" w:rsidP="007935E6"/>
    <w:p w14:paraId="7D4B7B90" w14:textId="77777777" w:rsidR="009723A2" w:rsidRDefault="009723A2" w:rsidP="007935E6"/>
    <w:p w14:paraId="53D0429D" w14:textId="77777777" w:rsidR="007935E6" w:rsidRDefault="007935E6" w:rsidP="007935E6"/>
    <w:p w14:paraId="77987240" w14:textId="77777777" w:rsidR="00C86869" w:rsidRDefault="00C86869" w:rsidP="007935E6"/>
    <w:p w14:paraId="2E63ECB3" w14:textId="77777777" w:rsidR="00146C3C" w:rsidRDefault="00146C3C" w:rsidP="007935E6"/>
    <w:p w14:paraId="4A7C54C9" w14:textId="77777777" w:rsidR="00A45039" w:rsidRDefault="007935E6" w:rsidP="00C86869">
      <w:pPr>
        <w:tabs>
          <w:tab w:val="left" w:pos="7938"/>
        </w:tabs>
        <w:rPr>
          <w:bCs/>
          <w:kern w:val="32"/>
        </w:rPr>
      </w:pPr>
      <w:r>
        <w:rPr>
          <w:bCs/>
          <w:kern w:val="32"/>
        </w:rPr>
        <w:t xml:space="preserve">Начальник </w:t>
      </w:r>
      <w:proofErr w:type="spellStart"/>
      <w:r>
        <w:rPr>
          <w:bCs/>
          <w:kern w:val="32"/>
        </w:rPr>
        <w:t>ООПиОД</w:t>
      </w:r>
      <w:proofErr w:type="spellEnd"/>
      <w:r w:rsidR="00C86869">
        <w:rPr>
          <w:bCs/>
          <w:kern w:val="32"/>
        </w:rPr>
        <w:t xml:space="preserve"> </w:t>
      </w:r>
      <w:r w:rsidR="00C86869">
        <w:rPr>
          <w:bCs/>
          <w:kern w:val="32"/>
        </w:rPr>
        <w:tab/>
        <w:t xml:space="preserve">В.А. </w:t>
      </w:r>
      <w:proofErr w:type="spellStart"/>
      <w:r w:rsidR="00C86869">
        <w:rPr>
          <w:bCs/>
          <w:kern w:val="32"/>
        </w:rPr>
        <w:t>Сандрыкин</w:t>
      </w:r>
      <w:proofErr w:type="spellEnd"/>
    </w:p>
    <w:p w14:paraId="1ECD80FB" w14:textId="77777777" w:rsidR="00146C3C" w:rsidRDefault="00146C3C" w:rsidP="00C86869">
      <w:pPr>
        <w:tabs>
          <w:tab w:val="left" w:pos="7938"/>
        </w:tabs>
        <w:rPr>
          <w:bCs/>
          <w:kern w:val="32"/>
        </w:rPr>
      </w:pPr>
    </w:p>
    <w:p w14:paraId="4CD9EE7B" w14:textId="77777777" w:rsidR="00146C3C" w:rsidRDefault="00146C3C" w:rsidP="00C86869">
      <w:pPr>
        <w:tabs>
          <w:tab w:val="left" w:pos="7938"/>
        </w:tabs>
        <w:rPr>
          <w:bCs/>
          <w:kern w:val="32"/>
        </w:rPr>
      </w:pPr>
    </w:p>
    <w:p w14:paraId="5F9EC198" w14:textId="77777777" w:rsidR="00146C3C" w:rsidRDefault="00146C3C" w:rsidP="00C86869">
      <w:pPr>
        <w:tabs>
          <w:tab w:val="left" w:pos="7938"/>
        </w:tabs>
        <w:rPr>
          <w:bCs/>
          <w:kern w:val="32"/>
        </w:rPr>
      </w:pPr>
    </w:p>
    <w:p w14:paraId="6875C70C" w14:textId="77777777" w:rsidR="00146C3C" w:rsidRDefault="00146C3C" w:rsidP="00C86869">
      <w:pPr>
        <w:tabs>
          <w:tab w:val="left" w:pos="7938"/>
        </w:tabs>
        <w:rPr>
          <w:bCs/>
          <w:kern w:val="32"/>
        </w:rPr>
      </w:pPr>
    </w:p>
    <w:p w14:paraId="0962079B" w14:textId="77777777" w:rsidR="00146C3C" w:rsidRPr="00146C3C" w:rsidRDefault="00146C3C" w:rsidP="00146C3C">
      <w:pPr>
        <w:tabs>
          <w:tab w:val="left" w:pos="7938"/>
          <w:tab w:val="left" w:pos="10632"/>
        </w:tabs>
        <w:rPr>
          <w:bCs/>
          <w:kern w:val="32"/>
        </w:rPr>
      </w:pPr>
      <w:r>
        <w:rPr>
          <w:bCs/>
          <w:kern w:val="32"/>
        </w:rPr>
        <w:t xml:space="preserve">Главный специалист (по закупочной деятельности) </w:t>
      </w:r>
      <w:proofErr w:type="spellStart"/>
      <w:r>
        <w:rPr>
          <w:bCs/>
          <w:kern w:val="32"/>
        </w:rPr>
        <w:t>ООПиОД</w:t>
      </w:r>
      <w:proofErr w:type="spellEnd"/>
      <w:r>
        <w:rPr>
          <w:bCs/>
          <w:kern w:val="32"/>
        </w:rPr>
        <w:t xml:space="preserve"> </w:t>
      </w:r>
      <w:r>
        <w:rPr>
          <w:bCs/>
          <w:kern w:val="32"/>
        </w:rPr>
        <w:tab/>
        <w:t>Ж.Н. Расторгуева</w:t>
      </w:r>
    </w:p>
    <w:sectPr w:rsidR="00146C3C" w:rsidRPr="00146C3C" w:rsidSect="00BE0D28">
      <w:pgSz w:w="11906" w:h="16838"/>
      <w:pgMar w:top="567" w:right="56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00D55"/>
    <w:multiLevelType w:val="hybridMultilevel"/>
    <w:tmpl w:val="B4D8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83"/>
    <w:rsid w:val="000007A1"/>
    <w:rsid w:val="00003358"/>
    <w:rsid w:val="0000386F"/>
    <w:rsid w:val="000039FE"/>
    <w:rsid w:val="00005898"/>
    <w:rsid w:val="00017B2C"/>
    <w:rsid w:val="00020DC0"/>
    <w:rsid w:val="0005375B"/>
    <w:rsid w:val="00084200"/>
    <w:rsid w:val="00087AFD"/>
    <w:rsid w:val="0009004B"/>
    <w:rsid w:val="000B3190"/>
    <w:rsid w:val="000B7E89"/>
    <w:rsid w:val="000E0161"/>
    <w:rsid w:val="000E40F3"/>
    <w:rsid w:val="00112F04"/>
    <w:rsid w:val="00146C3C"/>
    <w:rsid w:val="00187A77"/>
    <w:rsid w:val="00195029"/>
    <w:rsid w:val="001B5383"/>
    <w:rsid w:val="001F0127"/>
    <w:rsid w:val="001F0E49"/>
    <w:rsid w:val="001F5C4D"/>
    <w:rsid w:val="0021189E"/>
    <w:rsid w:val="0027789F"/>
    <w:rsid w:val="002959FE"/>
    <w:rsid w:val="002B7F85"/>
    <w:rsid w:val="003054AC"/>
    <w:rsid w:val="003512F0"/>
    <w:rsid w:val="003817A6"/>
    <w:rsid w:val="00390ADE"/>
    <w:rsid w:val="003A7051"/>
    <w:rsid w:val="003D22C2"/>
    <w:rsid w:val="003F08B2"/>
    <w:rsid w:val="00416837"/>
    <w:rsid w:val="004332D9"/>
    <w:rsid w:val="00433410"/>
    <w:rsid w:val="00440386"/>
    <w:rsid w:val="004A6B0C"/>
    <w:rsid w:val="004B3C3D"/>
    <w:rsid w:val="004C167D"/>
    <w:rsid w:val="004D48D4"/>
    <w:rsid w:val="004F03BE"/>
    <w:rsid w:val="00512D8F"/>
    <w:rsid w:val="005134F0"/>
    <w:rsid w:val="00525E18"/>
    <w:rsid w:val="00554A98"/>
    <w:rsid w:val="005616EA"/>
    <w:rsid w:val="00592AE0"/>
    <w:rsid w:val="005955DB"/>
    <w:rsid w:val="005C6016"/>
    <w:rsid w:val="005D7EED"/>
    <w:rsid w:val="005F5360"/>
    <w:rsid w:val="005F7353"/>
    <w:rsid w:val="006216E2"/>
    <w:rsid w:val="00621F24"/>
    <w:rsid w:val="00622613"/>
    <w:rsid w:val="006504D2"/>
    <w:rsid w:val="006E0362"/>
    <w:rsid w:val="006E3B99"/>
    <w:rsid w:val="00722DF3"/>
    <w:rsid w:val="00741677"/>
    <w:rsid w:val="00760643"/>
    <w:rsid w:val="00786569"/>
    <w:rsid w:val="00786B8C"/>
    <w:rsid w:val="007935E6"/>
    <w:rsid w:val="007A2C6B"/>
    <w:rsid w:val="007A6868"/>
    <w:rsid w:val="007D60FF"/>
    <w:rsid w:val="00800705"/>
    <w:rsid w:val="0083253A"/>
    <w:rsid w:val="008437D7"/>
    <w:rsid w:val="008539F8"/>
    <w:rsid w:val="008617F9"/>
    <w:rsid w:val="00862FCC"/>
    <w:rsid w:val="00881957"/>
    <w:rsid w:val="00892276"/>
    <w:rsid w:val="00895018"/>
    <w:rsid w:val="008A62A4"/>
    <w:rsid w:val="008E0C57"/>
    <w:rsid w:val="008E5909"/>
    <w:rsid w:val="00960C83"/>
    <w:rsid w:val="009723A2"/>
    <w:rsid w:val="00983849"/>
    <w:rsid w:val="00997DDC"/>
    <w:rsid w:val="009B26AE"/>
    <w:rsid w:val="009C3461"/>
    <w:rsid w:val="009E1E4F"/>
    <w:rsid w:val="00A36B4F"/>
    <w:rsid w:val="00A45039"/>
    <w:rsid w:val="00A746F2"/>
    <w:rsid w:val="00A810AD"/>
    <w:rsid w:val="00AA5324"/>
    <w:rsid w:val="00AA68F3"/>
    <w:rsid w:val="00AA7D5C"/>
    <w:rsid w:val="00AC5519"/>
    <w:rsid w:val="00AF70DB"/>
    <w:rsid w:val="00B12429"/>
    <w:rsid w:val="00B13D29"/>
    <w:rsid w:val="00B250D8"/>
    <w:rsid w:val="00B35777"/>
    <w:rsid w:val="00B50C65"/>
    <w:rsid w:val="00B84357"/>
    <w:rsid w:val="00BB75B3"/>
    <w:rsid w:val="00BC4331"/>
    <w:rsid w:val="00BD34B2"/>
    <w:rsid w:val="00BD4FA0"/>
    <w:rsid w:val="00BE0D28"/>
    <w:rsid w:val="00BE5321"/>
    <w:rsid w:val="00BF1288"/>
    <w:rsid w:val="00C022C4"/>
    <w:rsid w:val="00C10E78"/>
    <w:rsid w:val="00C111D2"/>
    <w:rsid w:val="00C175B1"/>
    <w:rsid w:val="00C22F2C"/>
    <w:rsid w:val="00C23C90"/>
    <w:rsid w:val="00C24EEE"/>
    <w:rsid w:val="00C5036B"/>
    <w:rsid w:val="00C8143F"/>
    <w:rsid w:val="00C86869"/>
    <w:rsid w:val="00CA2317"/>
    <w:rsid w:val="00CB0AB6"/>
    <w:rsid w:val="00CB364C"/>
    <w:rsid w:val="00CC14EE"/>
    <w:rsid w:val="00CC232F"/>
    <w:rsid w:val="00CC7156"/>
    <w:rsid w:val="00CD4C91"/>
    <w:rsid w:val="00CE00C6"/>
    <w:rsid w:val="00CE1CDA"/>
    <w:rsid w:val="00D216C2"/>
    <w:rsid w:val="00D74EB7"/>
    <w:rsid w:val="00D75016"/>
    <w:rsid w:val="00D84C8F"/>
    <w:rsid w:val="00D950AD"/>
    <w:rsid w:val="00DA67E9"/>
    <w:rsid w:val="00DB239D"/>
    <w:rsid w:val="00DC3CC3"/>
    <w:rsid w:val="00E02700"/>
    <w:rsid w:val="00E15CC6"/>
    <w:rsid w:val="00E178CA"/>
    <w:rsid w:val="00E25B7A"/>
    <w:rsid w:val="00E45BA7"/>
    <w:rsid w:val="00E549A5"/>
    <w:rsid w:val="00E6071B"/>
    <w:rsid w:val="00E61FFC"/>
    <w:rsid w:val="00E64659"/>
    <w:rsid w:val="00E73522"/>
    <w:rsid w:val="00E74BDC"/>
    <w:rsid w:val="00EB173C"/>
    <w:rsid w:val="00EB3B75"/>
    <w:rsid w:val="00EB7318"/>
    <w:rsid w:val="00EE134E"/>
    <w:rsid w:val="00EF3DE4"/>
    <w:rsid w:val="00F015FB"/>
    <w:rsid w:val="00F06B6F"/>
    <w:rsid w:val="00F518C6"/>
    <w:rsid w:val="00F94A2D"/>
    <w:rsid w:val="00FB5041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9A9"/>
  <w15:docId w15:val="{1311BA7A-52C3-4405-AE52-EE151A0B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D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7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orgueva@sibregionpro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bRegionProm@atoms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torgueva@sibregion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1258-1EEC-4841-AE83-492CAA2D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2019-09-30T03:53:00Z</cp:lastPrinted>
  <dcterms:created xsi:type="dcterms:W3CDTF">2019-09-27T08:44:00Z</dcterms:created>
  <dcterms:modified xsi:type="dcterms:W3CDTF">2019-09-30T05:43:00Z</dcterms:modified>
</cp:coreProperties>
</file>